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EE" w:rsidRDefault="002C00EE" w:rsidP="002C00EE">
      <w:pPr>
        <w:widowControl/>
        <w:spacing w:afterLines="50" w:after="156" w:line="46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法学院第十</w:t>
      </w:r>
      <w:r w:rsidR="00265DFA">
        <w:rPr>
          <w:rFonts w:ascii="宋体" w:hAnsi="宋体" w:cs="宋体" w:hint="eastAsia"/>
          <w:b/>
          <w:bCs/>
          <w:sz w:val="36"/>
          <w:szCs w:val="36"/>
        </w:rPr>
        <w:t>三</w:t>
      </w:r>
      <w:r>
        <w:rPr>
          <w:rFonts w:ascii="宋体" w:hAnsi="宋体" w:cs="宋体" w:hint="eastAsia"/>
          <w:b/>
          <w:bCs/>
          <w:sz w:val="36"/>
          <w:szCs w:val="36"/>
        </w:rPr>
        <w:t>期“分层次一体化”</w:t>
      </w:r>
    </w:p>
    <w:p w:rsidR="002C00EE" w:rsidRDefault="002C00EE" w:rsidP="002C00EE">
      <w:pPr>
        <w:widowControl/>
        <w:spacing w:afterLines="50" w:after="156" w:line="460" w:lineRule="exact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sz w:val="36"/>
          <w:szCs w:val="36"/>
        </w:rPr>
        <w:t>团校培</w:t>
      </w:r>
      <w:bookmarkStart w:id="0" w:name="_GoBack"/>
      <w:bookmarkEnd w:id="0"/>
      <w:r>
        <w:rPr>
          <w:rFonts w:ascii="宋体" w:hAnsi="宋体" w:cs="宋体" w:hint="eastAsia"/>
          <w:b/>
          <w:bCs/>
          <w:sz w:val="36"/>
          <w:szCs w:val="36"/>
        </w:rPr>
        <w:t>训班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报名表</w:t>
      </w: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490"/>
        <w:gridCol w:w="1315"/>
        <w:gridCol w:w="1304"/>
        <w:gridCol w:w="1211"/>
        <w:gridCol w:w="1907"/>
        <w:gridCol w:w="1905"/>
      </w:tblGrid>
      <w:tr w:rsidR="002C00EE" w:rsidTr="002C00EE">
        <w:trPr>
          <w:trHeight w:val="509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EE" w:rsidRDefault="002C00EE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姓    名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EE" w:rsidRDefault="002C00E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EE" w:rsidRDefault="002C00EE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性    别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EE" w:rsidRDefault="002C00E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EE" w:rsidRDefault="002C00EE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EE" w:rsidRDefault="002C00E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EE" w:rsidRDefault="002C00EE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一寸</w:t>
            </w:r>
          </w:p>
          <w:p w:rsidR="002C00EE" w:rsidRDefault="002C00EE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免冠</w:t>
            </w:r>
          </w:p>
          <w:p w:rsidR="002C00EE" w:rsidRDefault="002C00E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相片</w:t>
            </w:r>
          </w:p>
        </w:tc>
      </w:tr>
      <w:tr w:rsidR="002C00EE" w:rsidTr="002C00EE">
        <w:trPr>
          <w:trHeight w:val="509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EE" w:rsidRDefault="002C00EE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籍    贯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EE" w:rsidRDefault="002C00E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EE" w:rsidRDefault="002C00EE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民    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EE" w:rsidRDefault="002C00E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EE" w:rsidRDefault="002C00EE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EE" w:rsidRDefault="002C00E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EE" w:rsidRDefault="002C00EE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2C00EE" w:rsidTr="002C00EE">
        <w:trPr>
          <w:trHeight w:val="509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EE" w:rsidRDefault="002C00EE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班    级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EE" w:rsidRDefault="002C00E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EE" w:rsidRDefault="002C00EE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Q </w:t>
            </w:r>
            <w:proofErr w:type="spellStart"/>
            <w:r>
              <w:rPr>
                <w:rFonts w:ascii="宋体" w:hAnsi="宋体" w:cs="宋体" w:hint="eastAsia"/>
                <w:b/>
                <w:bCs/>
                <w:sz w:val="24"/>
              </w:rPr>
              <w:t>Q</w:t>
            </w:r>
            <w:proofErr w:type="spellEnd"/>
            <w:r>
              <w:rPr>
                <w:rFonts w:ascii="宋体" w:hAnsi="宋体" w:cs="宋体" w:hint="eastAsia"/>
                <w:b/>
                <w:bCs/>
                <w:sz w:val="24"/>
              </w:rPr>
              <w:t>号码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EE" w:rsidRDefault="002C00EE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EE" w:rsidRDefault="002C00EE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2C00EE" w:rsidTr="002C00EE">
        <w:trPr>
          <w:trHeight w:val="509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EE" w:rsidRDefault="002C00EE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sz w:val="24"/>
              </w:rPr>
              <w:t>寝</w:t>
            </w:r>
            <w:proofErr w:type="gramEnd"/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  室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EE" w:rsidRDefault="002C00E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EE" w:rsidRDefault="002C00EE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EE" w:rsidRDefault="002C00EE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EE" w:rsidRDefault="002C00EE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2C00EE" w:rsidTr="002C00EE">
        <w:trPr>
          <w:trHeight w:val="509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EE" w:rsidRDefault="002C00EE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特    长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EE" w:rsidRDefault="002C00EE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EE" w:rsidRDefault="002C00EE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是否服从调剂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EE" w:rsidRDefault="002C00E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□是  □否</w:t>
            </w: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EE" w:rsidRDefault="002C00EE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2C00EE" w:rsidTr="002C00EE">
        <w:trPr>
          <w:trHeight w:hRule="exact" w:val="716"/>
          <w:jc w:val="center"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C00EE" w:rsidRDefault="002C00EE">
            <w:pPr>
              <w:ind w:left="113" w:right="113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岗 位 锻 炼 部 门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EE" w:rsidRDefault="002C00EE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团校培训一班</w:t>
            </w:r>
          </w:p>
          <w:p w:rsidR="002C00EE" w:rsidRDefault="002C00E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（法学院团委）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EE" w:rsidRDefault="002C00E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□组织部  □宣传部  □艺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美中心</w:t>
            </w:r>
            <w:proofErr w:type="gramEnd"/>
          </w:p>
        </w:tc>
      </w:tr>
      <w:tr w:rsidR="002C00EE" w:rsidTr="002C00EE">
        <w:trPr>
          <w:trHeight w:hRule="exact" w:val="652"/>
          <w:jc w:val="center"/>
        </w:trPr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EE" w:rsidRDefault="002C00EE">
            <w:pPr>
              <w:widowControl/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EE" w:rsidRDefault="002C00EE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团校培训二班</w:t>
            </w:r>
          </w:p>
          <w:p w:rsidR="002C00EE" w:rsidRDefault="002C00E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（法学院学生会）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EE" w:rsidRDefault="002C00E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□秘书处  □学术部  □策划运营部  □公关实践部  □体育部</w:t>
            </w:r>
          </w:p>
          <w:p w:rsidR="002C00EE" w:rsidRDefault="002C00E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□生活权益部</w:t>
            </w:r>
          </w:p>
        </w:tc>
      </w:tr>
      <w:tr w:rsidR="002C00EE" w:rsidTr="002C00EE">
        <w:trPr>
          <w:trHeight w:hRule="exact" w:val="666"/>
          <w:jc w:val="center"/>
        </w:trPr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EE" w:rsidRDefault="002C00EE">
            <w:pPr>
              <w:widowControl/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EE" w:rsidRDefault="002C00EE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团校培训三班</w:t>
            </w:r>
          </w:p>
          <w:p w:rsidR="002C00EE" w:rsidRDefault="002C00E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（法学院志愿者协会）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EE" w:rsidRDefault="002C00E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□事业部  □“壹心”志愿服务队    □“苏正民”志愿服务队</w:t>
            </w:r>
          </w:p>
          <w:p w:rsidR="002C00EE" w:rsidRDefault="002C00E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□VAL法律志愿服务团</w:t>
            </w:r>
          </w:p>
          <w:p w:rsidR="002C00EE" w:rsidRDefault="002C00EE">
            <w:pPr>
              <w:rPr>
                <w:rFonts w:ascii="宋体" w:hAnsi="宋体" w:cs="宋体"/>
                <w:szCs w:val="21"/>
              </w:rPr>
            </w:pPr>
          </w:p>
        </w:tc>
      </w:tr>
      <w:tr w:rsidR="002C00EE" w:rsidTr="002C00EE">
        <w:trPr>
          <w:trHeight w:hRule="exact" w:val="680"/>
          <w:jc w:val="center"/>
        </w:trPr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EE" w:rsidRDefault="002C00EE">
            <w:pPr>
              <w:widowControl/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EE" w:rsidRDefault="002C00EE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团校培训四班</w:t>
            </w:r>
          </w:p>
          <w:p w:rsidR="002C00EE" w:rsidRDefault="002C00EE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（法学院新闻中心）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EE" w:rsidRDefault="002C00E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□办公室  □网络部  □文宣部   □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采写部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 xml:space="preserve">  □编辑部</w:t>
            </w:r>
          </w:p>
          <w:p w:rsidR="002C00EE" w:rsidRDefault="002C00E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□摄影部</w:t>
            </w:r>
          </w:p>
        </w:tc>
      </w:tr>
      <w:tr w:rsidR="002C00EE" w:rsidTr="002C00EE">
        <w:trPr>
          <w:cantSplit/>
          <w:trHeight w:hRule="exact" w:val="3236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C00EE" w:rsidRDefault="002C00EE">
            <w:pPr>
              <w:spacing w:line="480" w:lineRule="exact"/>
              <w:ind w:left="113" w:right="113"/>
              <w:jc w:val="center"/>
              <w:rPr>
                <w:rFonts w:ascii="宋体" w:hAnsi="宋体" w:cs="宋体"/>
                <w:b/>
                <w:bCs/>
                <w:sz w:val="28"/>
                <w:szCs w:val="32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sz w:val="28"/>
                <w:szCs w:val="32"/>
              </w:rPr>
              <w:t>个</w:t>
            </w:r>
            <w:proofErr w:type="gramEnd"/>
            <w:r>
              <w:rPr>
                <w:rFonts w:ascii="宋体" w:hAnsi="宋体" w:cs="宋体" w:hint="eastAsia"/>
                <w:b/>
                <w:bCs/>
                <w:sz w:val="28"/>
                <w:szCs w:val="32"/>
              </w:rPr>
              <w:t xml:space="preserve"> 人 简 历</w:t>
            </w:r>
          </w:p>
        </w:tc>
        <w:tc>
          <w:tcPr>
            <w:tcW w:w="9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EE" w:rsidRDefault="002C00EE">
            <w:pPr>
              <w:ind w:right="960"/>
              <w:rPr>
                <w:rFonts w:ascii="宋体" w:hAnsi="宋体" w:cs="宋体"/>
                <w:sz w:val="24"/>
              </w:rPr>
            </w:pPr>
          </w:p>
        </w:tc>
      </w:tr>
      <w:tr w:rsidR="002C00EE" w:rsidTr="002C00EE">
        <w:trPr>
          <w:cantSplit/>
          <w:trHeight w:hRule="exact" w:val="3679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C00EE" w:rsidRDefault="002C00EE">
            <w:pPr>
              <w:spacing w:line="480" w:lineRule="exact"/>
              <w:ind w:left="113" w:right="113"/>
              <w:jc w:val="center"/>
              <w:rPr>
                <w:rFonts w:ascii="宋体" w:hAnsi="宋体" w:cs="宋体"/>
                <w:b/>
                <w:bCs/>
                <w:sz w:val="28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32"/>
              </w:rPr>
              <w:t>报 名 原 因</w:t>
            </w:r>
          </w:p>
        </w:tc>
        <w:tc>
          <w:tcPr>
            <w:tcW w:w="9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EE" w:rsidRDefault="002C00EE">
            <w:pPr>
              <w:rPr>
                <w:rFonts w:ascii="宋体" w:hAnsi="宋体" w:cs="宋体"/>
                <w:sz w:val="24"/>
              </w:rPr>
            </w:pPr>
          </w:p>
        </w:tc>
      </w:tr>
    </w:tbl>
    <w:p w:rsidR="006365A8" w:rsidRPr="002C00EE" w:rsidRDefault="002C00EE" w:rsidP="002C00EE">
      <w:pPr>
        <w:spacing w:line="360" w:lineRule="exact"/>
        <w:ind w:rightChars="-244" w:right="-512" w:firstLineChars="2800" w:firstLine="6720"/>
        <w:jc w:val="righ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                             </w:t>
      </w:r>
    </w:p>
    <w:sectPr w:rsidR="006365A8" w:rsidRPr="002C00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9D"/>
    <w:rsid w:val="00265DFA"/>
    <w:rsid w:val="002C00EE"/>
    <w:rsid w:val="006365A8"/>
    <w:rsid w:val="0066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0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0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张梓豪</dc:creator>
  <cp:keywords/>
  <dc:description/>
  <cp:lastModifiedBy>张梓豪</cp:lastModifiedBy>
  <cp:revision>3</cp:revision>
  <dcterms:created xsi:type="dcterms:W3CDTF">2020-09-23T06:10:00Z</dcterms:created>
  <dcterms:modified xsi:type="dcterms:W3CDTF">2020-09-23T11:30:00Z</dcterms:modified>
</cp:coreProperties>
</file>